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44" w:tblpY="-3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5152"/>
        <w:gridCol w:w="3184"/>
      </w:tblGrid>
      <w:tr w:rsidR="00B5694C" w:rsidRPr="005E3A7A" w14:paraId="0529A010" w14:textId="77777777" w:rsidTr="00EF4197">
        <w:trPr>
          <w:trHeight w:val="837"/>
        </w:trPr>
        <w:tc>
          <w:tcPr>
            <w:tcW w:w="2404" w:type="dxa"/>
          </w:tcPr>
          <w:p w14:paraId="63FCEC2F" w14:textId="77777777" w:rsidR="00B5694C" w:rsidRPr="005E3A7A" w:rsidRDefault="00443915" w:rsidP="00EF4197">
            <w:pPr>
              <w:rPr>
                <w:rFonts w:ascii="Calibri" w:hAnsi="Calibri"/>
                <w:b/>
                <w:bCs/>
                <w:lang w:val="en-GB"/>
              </w:rPr>
            </w:pPr>
            <w:r w:rsidRPr="005E3A7A">
              <w:rPr>
                <w:rFonts w:ascii="Calibri" w:hAnsi="Calibri"/>
                <w:b/>
                <w:bCs/>
                <w:noProof/>
              </w:rPr>
              <w:drawing>
                <wp:anchor distT="0" distB="0" distL="114300" distR="114300" simplePos="0" relativeHeight="251642880" behindDoc="0" locked="0" layoutInCell="1" allowOverlap="1" wp14:anchorId="0BE21C82" wp14:editId="7C6C6D6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2" w:type="dxa"/>
            <w:vAlign w:val="center"/>
          </w:tcPr>
          <w:p w14:paraId="78FDBE6F" w14:textId="329DF48B" w:rsidR="00B5694C" w:rsidRPr="005E3A7A" w:rsidRDefault="0019257F" w:rsidP="00EF4197">
            <w:pPr>
              <w:jc w:val="center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Institute </w:t>
            </w:r>
            <w:r w:rsidR="00ED667F">
              <w:rPr>
                <w:rFonts w:ascii="Calibri" w:hAnsi="Calibri" w:cs="Arial"/>
                <w:b/>
                <w:bCs/>
                <w:lang w:val="en-GB"/>
              </w:rPr>
              <w:t>for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Vehicle System</w:t>
            </w:r>
            <w:r w:rsidR="00CF106D">
              <w:rPr>
                <w:rFonts w:ascii="Calibri" w:hAnsi="Calibri" w:cs="Arial"/>
                <w:b/>
                <w:bCs/>
                <w:lang w:val="en-GB"/>
              </w:rPr>
              <w:t>s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and Engineering</w:t>
            </w:r>
          </w:p>
        </w:tc>
        <w:tc>
          <w:tcPr>
            <w:tcW w:w="3184" w:type="dxa"/>
            <w:vAlign w:val="center"/>
          </w:tcPr>
          <w:p w14:paraId="397F8FBA" w14:textId="7193A23D" w:rsidR="00E44483" w:rsidRPr="005E3A7A" w:rsidRDefault="00E44483" w:rsidP="00EF4197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5E3A7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UTM/</w:t>
            </w:r>
            <w:proofErr w:type="spellStart"/>
            <w:r w:rsidR="0019257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IVeSE</w:t>
            </w:r>
            <w:proofErr w:type="spellEnd"/>
            <w:r w:rsidRPr="005E3A7A">
              <w:rPr>
                <w:rFonts w:ascii="Calibri" w:hAnsi="Calibri" w:cs="Arial"/>
                <w:b/>
                <w:sz w:val="20"/>
                <w:szCs w:val="20"/>
                <w:lang w:val="en-GB"/>
              </w:rPr>
              <w:t>/</w:t>
            </w:r>
            <w:r w:rsidR="00ED667F">
              <w:rPr>
                <w:rFonts w:ascii="Calibri" w:hAnsi="Calibri" w:cs="Arial"/>
                <w:b/>
                <w:sz w:val="20"/>
                <w:szCs w:val="20"/>
                <w:lang w:val="en-GB"/>
              </w:rPr>
              <w:t>PROCUREMENT</w:t>
            </w:r>
          </w:p>
          <w:p w14:paraId="6DB99F85" w14:textId="3D690A06" w:rsidR="001A610E" w:rsidRPr="00630C73" w:rsidRDefault="00630C73" w:rsidP="00A23F7D">
            <w:pPr>
              <w:rPr>
                <w:rFonts w:ascii="Calibri" w:hAnsi="Calibri" w:cs="Arial"/>
                <w:bCs/>
                <w:i/>
                <w:sz w:val="16"/>
                <w:szCs w:val="16"/>
                <w:lang w:val="en-GB"/>
              </w:rPr>
            </w:pPr>
            <w:r w:rsidRPr="00630C73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Effective </w:t>
            </w:r>
            <w:r w:rsidR="00106FB0" w:rsidRPr="00630C73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Date:</w:t>
            </w:r>
            <w:r w:rsidRPr="00630C73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</w:t>
            </w:r>
            <w:r w:rsidR="006323CB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1</w:t>
            </w:r>
            <w:r w:rsidR="006323CB">
              <w:rPr>
                <w:rFonts w:ascii="Calibri" w:hAnsi="Calibri" w:cs="Arial"/>
                <w:bCs/>
                <w:sz w:val="16"/>
                <w:szCs w:val="16"/>
                <w:vertAlign w:val="superscript"/>
                <w:lang w:val="en-GB"/>
              </w:rPr>
              <w:t>st</w:t>
            </w:r>
            <w:r w:rsidR="00F8218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</w:t>
            </w:r>
            <w:r w:rsidR="00A23F7D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August 20</w:t>
            </w:r>
            <w:r w:rsidR="00ED667F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21</w:t>
            </w:r>
          </w:p>
        </w:tc>
      </w:tr>
      <w:tr w:rsidR="00B5694C" w:rsidRPr="005E3A7A" w14:paraId="6B646FBB" w14:textId="77777777" w:rsidTr="00EF4197">
        <w:trPr>
          <w:trHeight w:val="422"/>
        </w:trPr>
        <w:tc>
          <w:tcPr>
            <w:tcW w:w="10740" w:type="dxa"/>
            <w:gridSpan w:val="3"/>
            <w:vAlign w:val="center"/>
          </w:tcPr>
          <w:p w14:paraId="58CA7E84" w14:textId="114A326C" w:rsidR="00B5694C" w:rsidRPr="00ED667F" w:rsidRDefault="00BF7101" w:rsidP="00ED667F">
            <w:pPr>
              <w:pStyle w:val="Header"/>
              <w:ind w:right="-180"/>
              <w:jc w:val="center"/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</w:pPr>
            <w:r w:rsidRPr="005E3A7A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 xml:space="preserve">APPLICATION </w:t>
            </w:r>
            <w:r w:rsidR="00ED667F">
              <w:rPr>
                <w:rFonts w:ascii="Calibri" w:eastAsia="Arial Unicode MS" w:hAnsi="Calibri" w:cs="Arial"/>
                <w:b/>
                <w:sz w:val="18"/>
                <w:szCs w:val="20"/>
                <w:lang w:val="en-GB"/>
              </w:rPr>
              <w:t>FOR PROCUREMENT</w:t>
            </w:r>
          </w:p>
        </w:tc>
      </w:tr>
    </w:tbl>
    <w:p w14:paraId="45D7CD4F" w14:textId="106013C9" w:rsidR="00A23F7D" w:rsidRDefault="008C10D8" w:rsidP="00EA184F">
      <w:pPr>
        <w:pStyle w:val="Header"/>
        <w:rPr>
          <w:rFonts w:ascii="Calibri" w:eastAsia="Arial Unicode MS" w:hAnsi="Calibri" w:cs="Arial"/>
          <w:b/>
          <w:sz w:val="16"/>
          <w:szCs w:val="16"/>
          <w:lang w:val="en-GB"/>
        </w:rPr>
      </w:pPr>
      <w:r w:rsidRPr="005E3A7A">
        <w:rPr>
          <w:rFonts w:ascii="Calibri" w:eastAsia="Arial Unicode MS" w:hAnsi="Calibri" w:cs="Arial"/>
          <w:b/>
          <w:sz w:val="16"/>
          <w:szCs w:val="16"/>
          <w:lang w:val="en-GB"/>
        </w:rPr>
        <w:t>Note</w:t>
      </w:r>
      <w:r w:rsidRPr="005E3A7A">
        <w:rPr>
          <w:rFonts w:ascii="Calibri" w:eastAsia="Arial Unicode MS" w:hAnsi="Calibri" w:cs="Arial"/>
          <w:sz w:val="16"/>
          <w:szCs w:val="16"/>
          <w:lang w:val="en-GB"/>
        </w:rPr>
        <w:t>:</w:t>
      </w:r>
      <w:r w:rsidR="0063377E" w:rsidRPr="005E3A7A">
        <w:rPr>
          <w:rFonts w:ascii="Calibri" w:eastAsia="Arial Unicode MS" w:hAnsi="Calibri" w:cs="Arial"/>
          <w:sz w:val="16"/>
          <w:szCs w:val="16"/>
          <w:lang w:val="en-GB"/>
        </w:rPr>
        <w:t xml:space="preserve"> </w:t>
      </w:r>
      <w:r w:rsidR="00ED667F" w:rsidRPr="00ED667F">
        <w:rPr>
          <w:rFonts w:ascii="Calibri" w:eastAsia="Arial Unicode MS" w:hAnsi="Calibri" w:cs="Arial"/>
          <w:b/>
          <w:sz w:val="16"/>
          <w:szCs w:val="16"/>
          <w:lang w:val="en-GB"/>
        </w:rPr>
        <w:t xml:space="preserve">Applications must be received by </w:t>
      </w:r>
      <w:proofErr w:type="spellStart"/>
      <w:r w:rsidR="00ED667F" w:rsidRPr="00ED667F">
        <w:rPr>
          <w:rFonts w:ascii="Calibri" w:eastAsia="Arial Unicode MS" w:hAnsi="Calibri" w:cs="Arial"/>
          <w:b/>
          <w:sz w:val="16"/>
          <w:szCs w:val="16"/>
          <w:lang w:val="en-GB"/>
        </w:rPr>
        <w:t>IVeSE</w:t>
      </w:r>
      <w:proofErr w:type="spellEnd"/>
      <w:r w:rsidR="00ED667F" w:rsidRPr="00ED667F">
        <w:rPr>
          <w:rFonts w:ascii="Calibri" w:eastAsia="Arial Unicode MS" w:hAnsi="Calibri" w:cs="Arial"/>
          <w:b/>
          <w:sz w:val="16"/>
          <w:szCs w:val="16"/>
          <w:lang w:val="en-GB"/>
        </w:rPr>
        <w:t xml:space="preserve"> within a reasonable period</w:t>
      </w:r>
      <w:r w:rsidR="00ED667F">
        <w:rPr>
          <w:rFonts w:ascii="Calibri" w:eastAsia="Arial Unicode MS" w:hAnsi="Calibri" w:cs="Arial"/>
          <w:b/>
          <w:sz w:val="16"/>
          <w:szCs w:val="16"/>
          <w:lang w:val="en-GB"/>
        </w:rPr>
        <w:t xml:space="preserve"> with complete documents.</w:t>
      </w:r>
    </w:p>
    <w:p w14:paraId="58E7C2AB" w14:textId="0447496E" w:rsidR="008C10D8" w:rsidRPr="005E3A7A" w:rsidRDefault="00A23F7D" w:rsidP="00EA184F">
      <w:pPr>
        <w:pStyle w:val="Header"/>
        <w:rPr>
          <w:rFonts w:ascii="Calibri" w:eastAsia="Arial Unicode MS" w:hAnsi="Calibri" w:cs="Arial"/>
          <w:sz w:val="16"/>
          <w:szCs w:val="16"/>
          <w:lang w:val="en-GB"/>
        </w:rPr>
      </w:pPr>
      <w:r>
        <w:rPr>
          <w:rFonts w:ascii="Calibri" w:eastAsia="Arial Unicode MS" w:hAnsi="Calibri" w:cs="Arial"/>
          <w:b/>
          <w:sz w:val="16"/>
          <w:szCs w:val="16"/>
          <w:lang w:val="en-GB"/>
        </w:rPr>
        <w:t>Please e-mail to julaiha@utm.my</w:t>
      </w:r>
      <w:r w:rsidR="00DE3FB3">
        <w:rPr>
          <w:rFonts w:ascii="Calibri" w:eastAsia="Arial Unicode MS" w:hAnsi="Calibri" w:cs="Arial"/>
          <w:b/>
          <w:sz w:val="16"/>
          <w:szCs w:val="16"/>
          <w:lang w:val="en-GB"/>
        </w:rPr>
        <w:t>.</w:t>
      </w:r>
    </w:p>
    <w:tbl>
      <w:tblPr>
        <w:tblpPr w:leftFromText="180" w:rightFromText="180" w:vertAnchor="page" w:horzAnchor="margin" w:tblpY="23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32"/>
        <w:gridCol w:w="1136"/>
        <w:gridCol w:w="565"/>
        <w:gridCol w:w="1136"/>
        <w:gridCol w:w="1163"/>
        <w:gridCol w:w="396"/>
        <w:gridCol w:w="236"/>
        <w:gridCol w:w="46"/>
        <w:gridCol w:w="1023"/>
        <w:gridCol w:w="297"/>
        <w:gridCol w:w="150"/>
        <w:gridCol w:w="495"/>
        <w:gridCol w:w="475"/>
        <w:gridCol w:w="179"/>
        <w:gridCol w:w="150"/>
        <w:gridCol w:w="501"/>
        <w:gridCol w:w="147"/>
        <w:gridCol w:w="696"/>
      </w:tblGrid>
      <w:tr w:rsidR="008C10D8" w:rsidRPr="0030721F" w14:paraId="5888E58A" w14:textId="77777777" w:rsidTr="008803DE">
        <w:trPr>
          <w:trHeight w:val="298"/>
        </w:trPr>
        <w:tc>
          <w:tcPr>
            <w:tcW w:w="10740" w:type="dxa"/>
            <w:gridSpan w:val="19"/>
            <w:shd w:val="clear" w:color="auto" w:fill="BFBFBF"/>
            <w:vAlign w:val="center"/>
          </w:tcPr>
          <w:p w14:paraId="4E24100F" w14:textId="77777777" w:rsidR="008C10D8" w:rsidRPr="0030721F" w:rsidRDefault="008C10D8" w:rsidP="000201E5">
            <w:pPr>
              <w:numPr>
                <w:ilvl w:val="0"/>
                <w:numId w:val="2"/>
              </w:numPr>
              <w:tabs>
                <w:tab w:val="clear" w:pos="930"/>
                <w:tab w:val="num" w:pos="284"/>
              </w:tabs>
              <w:ind w:hanging="93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APPLICANT’S PARTICULARS</w:t>
            </w:r>
          </w:p>
        </w:tc>
      </w:tr>
      <w:tr w:rsidR="00B57A18" w:rsidRPr="0030721F" w14:paraId="6F910A12" w14:textId="77777777" w:rsidTr="00885CDE">
        <w:trPr>
          <w:trHeight w:val="135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16DAD406" w14:textId="702ACBF6" w:rsidR="0082345B" w:rsidRPr="0030721F" w:rsidRDefault="00885CDE" w:rsidP="000201E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Applicant Name</w:t>
            </w:r>
          </w:p>
          <w:p w14:paraId="6404AB71" w14:textId="77777777" w:rsidR="0082345B" w:rsidRPr="0030721F" w:rsidRDefault="0082345B" w:rsidP="000201E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(with designation)</w:t>
            </w:r>
          </w:p>
        </w:tc>
        <w:tc>
          <w:tcPr>
            <w:tcW w:w="4828" w:type="dxa"/>
            <w:gridSpan w:val="6"/>
            <w:shd w:val="clear" w:color="auto" w:fill="auto"/>
            <w:vAlign w:val="center"/>
          </w:tcPr>
          <w:p w14:paraId="2231EFE9" w14:textId="6D1A69A5" w:rsidR="0082345B" w:rsidRPr="0030721F" w:rsidRDefault="00541938" w:rsidP="008D0506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="00E85A43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E85A43"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 w:rsidR="00E85A43"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 w:rsidR="00E85A43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 w:rsidR="00C51572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C51572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instrText xml:space="preserve"> FORMTEXT </w:instrText>
            </w:r>
            <w:r w:rsidR="00D9170F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</w:r>
            <w:r w:rsidR="00D9170F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fldChar w:fldCharType="separate"/>
            </w:r>
            <w:r w:rsidR="00C51572"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fldChar w:fldCharType="end"/>
            </w:r>
            <w:bookmarkEnd w:id="2"/>
            <w:r w:rsidR="00E85A43"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1602" w:type="dxa"/>
            <w:gridSpan w:val="4"/>
            <w:shd w:val="clear" w:color="auto" w:fill="F2F2F2" w:themeFill="background1" w:themeFillShade="F2"/>
            <w:vAlign w:val="center"/>
          </w:tcPr>
          <w:p w14:paraId="70CD79A9" w14:textId="77777777" w:rsidR="0082345B" w:rsidRPr="0030721F" w:rsidRDefault="0082345B" w:rsidP="000201E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NRIC / Passport No.                   </w:t>
            </w:r>
          </w:p>
        </w:tc>
        <w:tc>
          <w:tcPr>
            <w:tcW w:w="1299" w:type="dxa"/>
            <w:gridSpan w:val="4"/>
            <w:shd w:val="clear" w:color="auto" w:fill="auto"/>
            <w:vAlign w:val="center"/>
          </w:tcPr>
          <w:p w14:paraId="15C13531" w14:textId="3F58DC50" w:rsidR="0082345B" w:rsidRPr="0030721F" w:rsidRDefault="00E85A43" w:rsidP="000201E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798" w:type="dxa"/>
            <w:gridSpan w:val="3"/>
            <w:shd w:val="clear" w:color="auto" w:fill="F2F2F2" w:themeFill="background1" w:themeFillShade="F2"/>
            <w:vAlign w:val="center"/>
          </w:tcPr>
          <w:p w14:paraId="302268C0" w14:textId="77777777" w:rsidR="0082345B" w:rsidRPr="0030721F" w:rsidRDefault="0082345B" w:rsidP="000201E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Staff ID             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196052" w14:textId="0BA4979E" w:rsidR="0082345B" w:rsidRPr="0030721F" w:rsidRDefault="00E85A43" w:rsidP="00711F99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DE218C" w:rsidRPr="0030721F" w14:paraId="66170E11" w14:textId="77777777" w:rsidTr="0010676D">
        <w:trPr>
          <w:trHeight w:val="21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A3C3E0A" w14:textId="77777777" w:rsidR="0082345B" w:rsidRPr="0030721F" w:rsidRDefault="0082345B" w:rsidP="000201E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Type of Staff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4D5E1" w14:textId="15DC88CD" w:rsidR="0082345B" w:rsidRPr="007D1BFE" w:rsidRDefault="0019257F" w:rsidP="000201E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541938">
              <w:rPr>
                <w:rFonts w:asciiTheme="minorHAnsi" w:hAnsiTheme="minorHAnsi"/>
                <w:b/>
                <w:sz w:val="16"/>
                <w:szCs w:val="16"/>
                <w:lang w:val="en-GB"/>
              </w:rPr>
            </w:r>
            <w:r w:rsidR="00D9170F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E072E" w14:textId="77777777" w:rsidR="0082345B" w:rsidRPr="0030721F" w:rsidRDefault="0082345B" w:rsidP="000201E5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30721F">
              <w:rPr>
                <w:rFonts w:asciiTheme="minorHAnsi" w:hAnsiTheme="minorHAnsi"/>
                <w:sz w:val="14"/>
                <w:szCs w:val="14"/>
                <w:lang w:val="en-GB"/>
              </w:rPr>
              <w:t>Permanent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65E0" w14:textId="3762D881" w:rsidR="0082345B" w:rsidRPr="0030721F" w:rsidRDefault="009E76E9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FORMCHECKBOX </w:instrText>
            </w:r>
            <w:r w:rsidR="00D9170F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9170F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F0715" w14:textId="77777777" w:rsidR="0082345B" w:rsidRPr="0030721F" w:rsidRDefault="0082345B" w:rsidP="000201E5">
            <w:p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30721F">
              <w:rPr>
                <w:rFonts w:asciiTheme="minorHAnsi" w:hAnsiTheme="minorHAnsi"/>
                <w:sz w:val="14"/>
                <w:szCs w:val="14"/>
                <w:lang w:val="en-GB"/>
              </w:rPr>
              <w:t>Contract</w:t>
            </w:r>
          </w:p>
        </w:tc>
        <w:tc>
          <w:tcPr>
            <w:tcW w:w="179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B8FA01F" w14:textId="77777777" w:rsidR="0082345B" w:rsidRPr="0030721F" w:rsidRDefault="0082345B" w:rsidP="000201E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Office Telephone No.                 </w:t>
            </w:r>
          </w:p>
        </w:tc>
        <w:tc>
          <w:tcPr>
            <w:tcW w:w="151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EA9E3" w14:textId="2A0C180A" w:rsidR="0082345B" w:rsidRPr="0030721F" w:rsidRDefault="006323CB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1299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C86791" w14:textId="77777777" w:rsidR="0082345B" w:rsidRPr="0030721F" w:rsidRDefault="0082345B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Office Fax No.                     </w:t>
            </w:r>
          </w:p>
        </w:tc>
        <w:tc>
          <w:tcPr>
            <w:tcW w:w="134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A1A7E" w14:textId="67BD5170" w:rsidR="0082345B" w:rsidRPr="0030721F" w:rsidRDefault="006323CB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  <w:tr w:rsidR="00DE218C" w:rsidRPr="0030721F" w14:paraId="7FCE3CEC" w14:textId="77777777" w:rsidTr="00541938">
        <w:trPr>
          <w:trHeight w:val="259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1D838828" w14:textId="77777777" w:rsidR="009B18D0" w:rsidRPr="0030721F" w:rsidRDefault="009B18D0" w:rsidP="000201E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E-mail Address                 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5A0B222C" w14:textId="25751CB7" w:rsidR="009B18D0" w:rsidRPr="009B18D0" w:rsidRDefault="00E85A43" w:rsidP="00BD5B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2299" w:type="dxa"/>
            <w:gridSpan w:val="2"/>
            <w:shd w:val="clear" w:color="auto" w:fill="F2F2F2" w:themeFill="background1" w:themeFillShade="F2"/>
            <w:vAlign w:val="center"/>
          </w:tcPr>
          <w:p w14:paraId="782AE24C" w14:textId="29EE54EF" w:rsidR="009B18D0" w:rsidRPr="0030721F" w:rsidRDefault="009B18D0" w:rsidP="000201E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Hand</w:t>
            </w:r>
            <w:r w:rsidR="00EE73CB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phone No.</w:t>
            </w:r>
            <w:r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                                        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20388887" w14:textId="0A318938" w:rsidR="009B18D0" w:rsidRPr="009B18D0" w:rsidRDefault="00E85A43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  <w:tc>
          <w:tcPr>
            <w:tcW w:w="1320" w:type="dxa"/>
            <w:gridSpan w:val="2"/>
            <w:shd w:val="clear" w:color="auto" w:fill="F2F2F2" w:themeFill="background1" w:themeFillShade="F2"/>
            <w:vAlign w:val="center"/>
          </w:tcPr>
          <w:p w14:paraId="33DA73E4" w14:textId="1CDAB8D2" w:rsidR="009B18D0" w:rsidRPr="0030721F" w:rsidRDefault="00EE73CB" w:rsidP="000201E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Resea</w:t>
            </w:r>
            <w:r w:rsidR="00F82188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rch Centre</w:t>
            </w:r>
            <w:r w:rsidR="009B18D0" w:rsidRPr="0030721F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                  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E9CCB4A" w14:textId="10353615" w:rsidR="009B18D0" w:rsidRPr="0030721F" w:rsidRDefault="00C51572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IVeSE"/>
                    <w:listEntry w:val="ADC"/>
                    <w:listEntry w:val="MTC"/>
                    <w:listEntry w:val="CfC"/>
                    <w:listEntry w:val="Locartic"/>
                  </w:ddList>
                </w:ffData>
              </w:fldChar>
            </w:r>
            <w:bookmarkStart w:id="11" w:name="Dropdown1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FORMDROPDOWN </w:instrText>
            </w:r>
            <w:r w:rsidR="00D9170F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9170F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  <w:tc>
          <w:tcPr>
            <w:tcW w:w="1305" w:type="dxa"/>
            <w:gridSpan w:val="4"/>
            <w:shd w:val="clear" w:color="auto" w:fill="F2F2F2" w:themeFill="background1" w:themeFillShade="F2"/>
            <w:vAlign w:val="center"/>
          </w:tcPr>
          <w:p w14:paraId="402FD171" w14:textId="77777777" w:rsidR="009B18D0" w:rsidRPr="0030721F" w:rsidRDefault="009B18D0" w:rsidP="000201E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14:paraId="0582A3B0" w14:textId="21B000A1" w:rsidR="009B18D0" w:rsidRPr="0030721F" w:rsidRDefault="006323CB" w:rsidP="000201E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825F46" w:rsidRPr="0030721F" w14:paraId="0950C7EF" w14:textId="77777777" w:rsidTr="00EF4197">
        <w:trPr>
          <w:trHeight w:val="288"/>
        </w:trPr>
        <w:tc>
          <w:tcPr>
            <w:tcW w:w="10740" w:type="dxa"/>
            <w:gridSpan w:val="19"/>
            <w:shd w:val="clear" w:color="auto" w:fill="BFBFBF"/>
            <w:vAlign w:val="center"/>
          </w:tcPr>
          <w:p w14:paraId="26042D76" w14:textId="632D42AA" w:rsidR="00825F46" w:rsidRPr="0030721F" w:rsidRDefault="00825F46" w:rsidP="000201E5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30721F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 xml:space="preserve">2.     </w:t>
            </w:r>
            <w:r w:rsidR="00ED667F"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  <w:t>ITEMS TO PURCHASE</w:t>
            </w:r>
          </w:p>
        </w:tc>
      </w:tr>
      <w:tr w:rsidR="00541938" w:rsidRPr="0030721F" w14:paraId="11B683A8" w14:textId="77777777" w:rsidTr="00541938">
        <w:trPr>
          <w:trHeight w:val="270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7935602" w14:textId="13656CDB" w:rsidR="00541938" w:rsidRPr="0030721F" w:rsidRDefault="00541938" w:rsidP="000201E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List the items to purchase</w:t>
            </w:r>
          </w:p>
          <w:p w14:paraId="4A575C66" w14:textId="103A7F37" w:rsidR="00541938" w:rsidRPr="0020607C" w:rsidRDefault="00541938" w:rsidP="00301989">
            <w:pP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</w:pPr>
            <w:r w:rsidRPr="0020607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(</w:t>
            </w:r>
            <w:r w:rsidRPr="00301989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Please u</w:t>
            </w:r>
            <w:r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se an extra form if not enough s</w:t>
            </w:r>
            <w:r w:rsidRPr="00301989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pace</w:t>
            </w:r>
            <w:r w:rsidRPr="0020607C">
              <w:rPr>
                <w:rFonts w:asciiTheme="minorHAnsi" w:hAnsiTheme="minorHAnsi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08E72" w14:textId="6048302B" w:rsidR="00541938" w:rsidRPr="0010676D" w:rsidRDefault="00541938" w:rsidP="0010676D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</w:pPr>
            <w:r w:rsidRPr="0010676D">
              <w:rPr>
                <w:rFonts w:asciiTheme="minorHAnsi" w:hAnsiTheme="minorHAnsi" w:cs="Arial"/>
                <w:b/>
                <w:sz w:val="14"/>
                <w:szCs w:val="14"/>
                <w:lang w:val="en-GB"/>
              </w:rPr>
              <w:t>No.</w:t>
            </w:r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579A4" w14:textId="49D4F5FB" w:rsidR="00541938" w:rsidRPr="0030721F" w:rsidRDefault="00541938" w:rsidP="000201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Items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85454" w14:textId="499A2C64" w:rsidR="00541938" w:rsidRPr="0030721F" w:rsidRDefault="00541938" w:rsidP="000201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80CDC" w14:textId="55E81E1A" w:rsidR="00541938" w:rsidRPr="0030721F" w:rsidRDefault="00541938" w:rsidP="000201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Unit Price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8BAE" w14:textId="379EF5D4" w:rsidR="00541938" w:rsidRPr="0030721F" w:rsidRDefault="00541938" w:rsidP="000201E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Total Price</w:t>
            </w:r>
          </w:p>
        </w:tc>
      </w:tr>
      <w:tr w:rsidR="00541938" w:rsidRPr="0030721F" w14:paraId="3783A422" w14:textId="77777777" w:rsidTr="00541938">
        <w:trPr>
          <w:trHeight w:val="198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21E577CF" w14:textId="77777777" w:rsidR="00541938" w:rsidRPr="0030721F" w:rsidRDefault="00541938" w:rsidP="000201E5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20761" w14:textId="16C317D5" w:rsidR="00541938" w:rsidRPr="0030721F" w:rsidRDefault="00541938" w:rsidP="000201E5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8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20382" w14:textId="5E074B52" w:rsidR="00541938" w:rsidRPr="0030721F" w:rsidRDefault="00541938" w:rsidP="00EE73CB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6206" w14:textId="3B586F8A" w:rsidR="00541938" w:rsidRPr="0030721F" w:rsidRDefault="00541938" w:rsidP="000201E5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Text20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66B2E" w14:textId="29265040" w:rsidR="00541938" w:rsidRPr="0030721F" w:rsidRDefault="00541938" w:rsidP="000201E5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ext21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1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EA4C4" w14:textId="6046554E" w:rsidR="00541938" w:rsidRPr="0030721F" w:rsidRDefault="00541938" w:rsidP="00541938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 w:val="0"/>
                  <w:calcOnExit/>
                  <w:textInput>
                    <w:type w:val="calculated"/>
                    <w:default w:val="=Text20*Text21"/>
                  </w:textInput>
                </w:ffData>
              </w:fldChar>
            </w:r>
            <w:bookmarkStart w:id="17" w:name="Text45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/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=Text20*Text21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instrText>2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  <w:tr w:rsidR="00541938" w:rsidRPr="0030721F" w14:paraId="34A0E2E1" w14:textId="77777777" w:rsidTr="00541938">
        <w:trPr>
          <w:trHeight w:val="9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03C7747" w14:textId="77777777" w:rsidR="00541938" w:rsidRPr="0030721F" w:rsidRDefault="00541938" w:rsidP="007D1F02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8D136" w14:textId="6BA31D4D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3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EC61A" w14:textId="1AFB2787" w:rsidR="00541938" w:rsidRPr="0030721F" w:rsidRDefault="00541938" w:rsidP="007D1F02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2CA36" w14:textId="449142A4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42945" w14:textId="5F2E238A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944B" w14:textId="4AAD4D88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  <w:tr w:rsidR="00541938" w:rsidRPr="0030721F" w14:paraId="6C053253" w14:textId="77777777" w:rsidTr="00541938">
        <w:trPr>
          <w:trHeight w:val="11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B2C9F37" w14:textId="77777777" w:rsidR="00541938" w:rsidRPr="0030721F" w:rsidRDefault="00541938" w:rsidP="007D1F02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4D3C7" w14:textId="0BE43ECF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8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D481D" w14:textId="218269F1" w:rsidR="00541938" w:rsidRPr="0030721F" w:rsidRDefault="00541938" w:rsidP="007D1F02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8408" w14:textId="71A58F36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1EB8" w14:textId="479E742C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6"/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579F9" w14:textId="2A45D1BE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</w:tr>
      <w:tr w:rsidR="00541938" w:rsidRPr="0030721F" w14:paraId="714393DE" w14:textId="77777777" w:rsidTr="00541938">
        <w:trPr>
          <w:trHeight w:val="8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E68976F" w14:textId="77777777" w:rsidR="00541938" w:rsidRPr="0030721F" w:rsidRDefault="00541938" w:rsidP="007D1F02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64BC7" w14:textId="2628EEEA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3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5CB97" w14:textId="20044929" w:rsidR="00541938" w:rsidRPr="0030721F" w:rsidRDefault="00541938" w:rsidP="007D1F02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01F79" w14:textId="33D563DA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209B" w14:textId="17406CA3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1C51C" w14:textId="522D47A0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2"/>
          </w:p>
        </w:tc>
      </w:tr>
      <w:tr w:rsidR="00541938" w:rsidRPr="0030721F" w14:paraId="0CD08821" w14:textId="77777777" w:rsidTr="00541938">
        <w:trPr>
          <w:trHeight w:val="90"/>
        </w:trPr>
        <w:tc>
          <w:tcPr>
            <w:tcW w:w="15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C9D8A" w14:textId="77777777" w:rsidR="00541938" w:rsidRPr="0030721F" w:rsidRDefault="00541938" w:rsidP="007D1F02">
            <w:pP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49491" w14:textId="115D4B27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38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3"/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46BEC" w14:textId="177F0EB5" w:rsidR="00541938" w:rsidRPr="0030721F" w:rsidRDefault="00541938" w:rsidP="007D1F02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4"/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D1022" w14:textId="3B31A18F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5"/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A232" w14:textId="28298724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6"/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79309" w14:textId="73212BD5" w:rsidR="00541938" w:rsidRPr="0030721F" w:rsidRDefault="00541938" w:rsidP="007D1F02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Theme="minorHAnsi" w:hAnsiTheme="minorHAnsi" w:cs="Arial"/>
                <w:sz w:val="16"/>
                <w:szCs w:val="16"/>
                <w:lang w:val="en-GB"/>
              </w:rPr>
              <w:fldChar w:fldCharType="end"/>
            </w:r>
            <w:bookmarkEnd w:id="37"/>
          </w:p>
        </w:tc>
      </w:tr>
      <w:tr w:rsidR="00965531" w:rsidRPr="0030721F" w14:paraId="2B5F431B" w14:textId="77777777" w:rsidTr="00F74DFC">
        <w:trPr>
          <w:trHeight w:val="323"/>
        </w:trPr>
        <w:tc>
          <w:tcPr>
            <w:tcW w:w="10740" w:type="dxa"/>
            <w:gridSpan w:val="19"/>
            <w:shd w:val="clear" w:color="auto" w:fill="D9D9D9"/>
            <w:vAlign w:val="center"/>
          </w:tcPr>
          <w:p w14:paraId="72406493" w14:textId="7CA6378B" w:rsidR="00965531" w:rsidRPr="0030721F" w:rsidRDefault="00965531" w:rsidP="00965531">
            <w:pPr>
              <w:tabs>
                <w:tab w:val="left" w:pos="311"/>
              </w:tabs>
              <w:ind w:right="-108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3.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ab/>
              <w:t>COST CENTRE NO.: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1565611220"/>
                <w:placeholder>
                  <w:docPart w:val="86D018E637F5B64CB15646EDF24A81EC"/>
                </w:placeholder>
                <w:showingPlcHdr/>
                <w:dropDownList>
                  <w:listItem w:value="Choose an item."/>
                  <w:listItem w:displayText="A.J090700.5300.07086-TABUNG OPERASI IVESE" w:value="A.J090700.5300.07086-TABUNG OPERASI IVESE"/>
                  <w:listItem w:displayText="Q.J090700.23C6.00D51-NAIK TARAF HI-COE/GABUNGAN COE" w:value="Q.J090700.23C6.00D51-NAIK TARAF HI-COE/GABUNGAN COE"/>
                  <w:listItem w:displayText="Q.J090700.23C9.01D02-PENGUKUHAN PENGURUSAN PENYELIDIKAN" w:value="Q.J090700.23C9.01D02-PENGUKUHAN PENGURUSAN PENYELIDIKAN"/>
                </w:dropDownList>
              </w:sdtPr>
              <w:sdtContent>
                <w:r w:rsidRPr="009B525A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622"/>
        <w:gridCol w:w="1914"/>
      </w:tblGrid>
      <w:tr w:rsidR="00985E16" w:rsidRPr="0030721F" w14:paraId="07C778E2" w14:textId="77777777" w:rsidTr="00F82188">
        <w:trPr>
          <w:trHeight w:val="173"/>
        </w:trPr>
        <w:tc>
          <w:tcPr>
            <w:tcW w:w="10740" w:type="dxa"/>
            <w:gridSpan w:val="3"/>
            <w:shd w:val="clear" w:color="auto" w:fill="A6A6A6"/>
            <w:vAlign w:val="center"/>
          </w:tcPr>
          <w:p w14:paraId="29FDC6FC" w14:textId="168AE720" w:rsidR="00B01E2A" w:rsidRPr="00F82188" w:rsidRDefault="00985E16" w:rsidP="00947E7E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4.      </w:t>
            </w:r>
            <w:r w:rsidR="00965531">
              <w:rPr>
                <w:rFonts w:ascii="Calibri" w:hAnsi="Calibri" w:cs="Arial"/>
                <w:b/>
                <w:sz w:val="16"/>
                <w:szCs w:val="16"/>
                <w:lang w:val="en-GB"/>
              </w:rPr>
              <w:t>JUSTIFICATION TO PURCHACE</w:t>
            </w:r>
          </w:p>
        </w:tc>
      </w:tr>
      <w:tr w:rsidR="00965531" w:rsidRPr="0030721F" w14:paraId="4569E78C" w14:textId="77777777" w:rsidTr="00965531">
        <w:trPr>
          <w:trHeight w:val="1134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3B0EE4BD" w14:textId="029633F3" w:rsidR="00965531" w:rsidRPr="0030721F" w:rsidRDefault="00965531" w:rsidP="00965531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38"/>
          </w:p>
        </w:tc>
      </w:tr>
      <w:tr w:rsidR="00F12A60" w:rsidRPr="0030721F" w14:paraId="5C705BB0" w14:textId="77777777" w:rsidTr="00F12A60">
        <w:trPr>
          <w:trHeight w:val="313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1D54B" w14:textId="5D46806C" w:rsidR="00F12A60" w:rsidRPr="0030721F" w:rsidRDefault="00F12A60" w:rsidP="00F12A60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5</w:t>
            </w:r>
            <w:r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</w:t>
            </w:r>
            <w:r w:rsidR="006323C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RECOMMENDATION BY RESEARCH </w:t>
            </w:r>
            <w:r w:rsidR="00ED667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CENTRE </w:t>
            </w:r>
            <w:r w:rsidR="006323C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DIRECTOR</w:t>
            </w:r>
          </w:p>
        </w:tc>
      </w:tr>
      <w:tr w:rsidR="000153CC" w:rsidRPr="0030721F" w14:paraId="5A645A4B" w14:textId="77777777" w:rsidTr="00F12A60">
        <w:trPr>
          <w:trHeight w:val="45"/>
        </w:trPr>
        <w:tc>
          <w:tcPr>
            <w:tcW w:w="10740" w:type="dxa"/>
            <w:gridSpan w:val="3"/>
            <w:tcBorders>
              <w:bottom w:val="nil"/>
            </w:tcBorders>
            <w:shd w:val="clear" w:color="auto" w:fill="auto"/>
          </w:tcPr>
          <w:p w14:paraId="43EDE9BE" w14:textId="0F3A3BD6" w:rsidR="000153CC" w:rsidRPr="00BD38B7" w:rsidRDefault="004A1BB7" w:rsidP="00BD38B7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/>
                <w:sz w:val="16"/>
                <w:szCs w:val="16"/>
                <w:lang w:val="en-GB"/>
              </w:rPr>
              <w:t xml:space="preserve">Remarks </w:t>
            </w:r>
            <w:r w:rsidR="00316219">
              <w:rPr>
                <w:rFonts w:ascii="Calibri" w:hAnsi="Calibri"/>
                <w:sz w:val="16"/>
                <w:szCs w:val="16"/>
                <w:lang w:val="en-GB"/>
              </w:rPr>
              <w:t>by Research Centre Director</w:t>
            </w:r>
            <w:r w:rsidRPr="0030721F">
              <w:rPr>
                <w:rFonts w:ascii="Calibri" w:hAnsi="Calibri"/>
                <w:sz w:val="16"/>
                <w:szCs w:val="16"/>
                <w:lang w:val="en-GB"/>
              </w:rPr>
              <w:t>:</w:t>
            </w:r>
          </w:p>
        </w:tc>
      </w:tr>
      <w:tr w:rsidR="004A1BB7" w:rsidRPr="0030721F" w14:paraId="17EAC67E" w14:textId="77777777" w:rsidTr="00F12A60">
        <w:trPr>
          <w:trHeight w:val="1124"/>
        </w:trPr>
        <w:tc>
          <w:tcPr>
            <w:tcW w:w="107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E8C5CA" w14:textId="419CC034" w:rsidR="004A1BB7" w:rsidRPr="0030721F" w:rsidRDefault="004A1BB7" w:rsidP="00B57A18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I hereby declare that the particulars and supporting documents attached in this application are true to the</w:t>
            </w:r>
            <w:r w:rsidR="00F12A60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best of my knowledge and </w:t>
            </w:r>
            <w:r w:rsidR="00B91B78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confirm this activity relate to research activity as permitted by the Deputy Vice Chancellor (Research &amp; Innovation) Office.  I </w:t>
            </w:r>
            <w:r w:rsidR="00F12A60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agreed to </w:t>
            </w:r>
            <w:r w:rsidR="00106FB0">
              <w:rPr>
                <w:rFonts w:ascii="Calibri" w:hAnsi="Calibri" w:cs="Arial"/>
                <w:i/>
                <w:sz w:val="16"/>
                <w:szCs w:val="16"/>
                <w:lang w:val="en-GB"/>
              </w:rPr>
              <w:t>allow</w:t>
            </w:r>
            <w:r w:rsidR="00FE0E28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to use</w:t>
            </w:r>
            <w:r w:rsidR="00F12A60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</w:t>
            </w:r>
            <w:r w:rsidR="006F7B2A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our </w:t>
            </w:r>
            <w:r w:rsidR="00F12A60">
              <w:rPr>
                <w:rFonts w:ascii="Calibri" w:hAnsi="Calibri" w:cs="Arial"/>
                <w:i/>
                <w:sz w:val="16"/>
                <w:szCs w:val="16"/>
                <w:lang w:val="en-GB"/>
              </w:rPr>
              <w:t>allocation</w:t>
            </w:r>
            <w:r w:rsidR="00B91B78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</w:t>
            </w:r>
          </w:p>
          <w:p w14:paraId="3AF8A85B" w14:textId="77777777" w:rsidR="004A1BB7" w:rsidRPr="0030721F" w:rsidRDefault="004A1BB7" w:rsidP="00B57A18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705F79F5" w14:textId="3232E985" w:rsidR="004A1BB7" w:rsidRPr="0030721F" w:rsidRDefault="00B57A18" w:rsidP="00B57A18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</w:p>
          <w:p w14:paraId="19D6901C" w14:textId="63F2B68A" w:rsidR="004A1BB7" w:rsidRPr="0030721F" w:rsidRDefault="004A1BB7" w:rsidP="00B57A18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....................................................................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................................................</w:t>
            </w:r>
          </w:p>
          <w:p w14:paraId="05FAED01" w14:textId="77777777" w:rsidR="004A1BB7" w:rsidRDefault="004A1BB7" w:rsidP="00B57A18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</w:t>
            </w:r>
            <w:r w:rsidR="00566FA6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    Signature and chop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Date</w:t>
            </w:r>
          </w:p>
          <w:p w14:paraId="57634F6C" w14:textId="56C9C71B" w:rsidR="005977CC" w:rsidRPr="0030721F" w:rsidRDefault="005977CC" w:rsidP="00B57A18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9729FE" w:rsidRPr="0030721F" w14:paraId="334E81B2" w14:textId="77777777" w:rsidTr="009729FE">
        <w:trPr>
          <w:trHeight w:val="313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9A6BD" w14:textId="1B7B1C13" w:rsidR="009729FE" w:rsidRPr="0030721F" w:rsidRDefault="006323CB" w:rsidP="009729FE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6</w:t>
            </w:r>
            <w:r w:rsidR="009729FE"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</w:t>
            </w:r>
            <w:r w:rsidR="009729FE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CHECKED BY IVeSE OFFICER</w:t>
            </w:r>
          </w:p>
        </w:tc>
      </w:tr>
      <w:tr w:rsidR="009729FE" w:rsidRPr="0030721F" w14:paraId="5A87B390" w14:textId="77777777" w:rsidTr="000201E5">
        <w:trPr>
          <w:trHeight w:val="1124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11B472" w14:textId="478B235A" w:rsidR="009729FE" w:rsidRDefault="009729FE" w:rsidP="00B57A18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This application was checked and recommended/not recommended.</w:t>
            </w:r>
            <w:r w:rsidR="000D1AB1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="00D070CC">
              <w:rPr>
                <w:rFonts w:ascii="Calibri" w:hAnsi="Calibri" w:cs="Arial"/>
                <w:sz w:val="16"/>
                <w:szCs w:val="16"/>
                <w:lang w:val="en-GB"/>
              </w:rPr>
              <w:t>Allocation b</w:t>
            </w:r>
            <w:r w:rsidR="000D1AB1">
              <w:rPr>
                <w:rFonts w:ascii="Calibri" w:hAnsi="Calibri" w:cs="Arial"/>
                <w:sz w:val="16"/>
                <w:szCs w:val="16"/>
                <w:lang w:val="en-GB"/>
              </w:rPr>
              <w:t xml:space="preserve">alance as in </w:t>
            </w:r>
            <w:r w:rsidR="005977CC">
              <w:rPr>
                <w:rFonts w:ascii="Calibri" w:hAnsi="Calibri" w:cs="Arial"/>
                <w:sz w:val="16"/>
                <w:szCs w:val="16"/>
                <w:lang w:val="en-GB"/>
              </w:rPr>
              <w:t>cost centre for the RC is:</w:t>
            </w:r>
          </w:p>
          <w:p w14:paraId="1AC1CB96" w14:textId="77777777" w:rsidR="009729FE" w:rsidRDefault="009729FE" w:rsidP="009729FE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3348940" w14:textId="77777777" w:rsidR="005977CC" w:rsidRPr="0030721F" w:rsidRDefault="005977CC" w:rsidP="009729FE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  <w:p w14:paraId="17ABFD4E" w14:textId="594A5058" w:rsidR="009729FE" w:rsidRPr="0030721F" w:rsidRDefault="009729FE" w:rsidP="009729FE">
            <w:pPr>
              <w:tabs>
                <w:tab w:val="center" w:pos="8789"/>
              </w:tabs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</w:p>
          <w:p w14:paraId="3C215B93" w14:textId="77777777" w:rsidR="009729FE" w:rsidRPr="0030721F" w:rsidRDefault="009729FE" w:rsidP="009729FE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>....................................................................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................................................</w:t>
            </w:r>
          </w:p>
          <w:p w14:paraId="7B9E60F7" w14:textId="77777777" w:rsidR="009729FE" w:rsidRDefault="009729FE" w:rsidP="009729FE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    Signature and chop</w:t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</w:r>
            <w:r w:rsidRPr="0030721F">
              <w:rPr>
                <w:rFonts w:ascii="Calibri" w:hAnsi="Calibri" w:cs="Arial"/>
                <w:i/>
                <w:sz w:val="16"/>
                <w:szCs w:val="16"/>
                <w:lang w:val="en-GB"/>
              </w:rPr>
              <w:tab/>
              <w:t>Date</w:t>
            </w:r>
          </w:p>
          <w:p w14:paraId="4ECAF0E0" w14:textId="1B9D464B" w:rsidR="005977CC" w:rsidRPr="005977CC" w:rsidRDefault="005977CC" w:rsidP="009729FE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</w:tc>
      </w:tr>
      <w:tr w:rsidR="009729FE" w:rsidRPr="0030721F" w14:paraId="7B64BD97" w14:textId="77777777" w:rsidTr="007E163A">
        <w:trPr>
          <w:trHeight w:val="289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CD849A" w14:textId="7079C031" w:rsidR="009729FE" w:rsidRPr="0030721F" w:rsidRDefault="006323CB" w:rsidP="00F82188">
            <w:pP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7</w:t>
            </w:r>
            <w:r w:rsidR="009729FE" w:rsidRPr="0030721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.    APPROVAL / RECOMMENDATION BY </w:t>
            </w:r>
            <w:r w:rsidR="00ED667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INSTITUTE</w:t>
            </w:r>
            <w:r w:rsidR="009729FE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DIRECTOR</w:t>
            </w:r>
          </w:p>
        </w:tc>
      </w:tr>
      <w:tr w:rsidR="009729FE" w:rsidRPr="0030721F" w14:paraId="05D86F94" w14:textId="77777777" w:rsidTr="007E163A">
        <w:trPr>
          <w:trHeight w:val="432"/>
        </w:trPr>
        <w:tc>
          <w:tcPr>
            <w:tcW w:w="107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2CA4C27" w14:textId="72301440" w:rsidR="009729FE" w:rsidRPr="0030721F" w:rsidRDefault="009729FE" w:rsidP="007E163A">
            <w:pPr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Application to conduct the activity is </w:t>
            </w:r>
            <w:r w:rsidR="007E163A">
              <w:rPr>
                <w:rFonts w:ascii="Calibri" w:hAnsi="Calibri" w:cs="Arial"/>
                <w:sz w:val="16"/>
                <w:szCs w:val="16"/>
                <w:lang w:val="en-GB"/>
              </w:rPr>
              <w:t>approved/</w:t>
            </w:r>
            <w:r w:rsidR="00D147DA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="007E163A">
              <w:rPr>
                <w:rFonts w:ascii="Calibri" w:hAnsi="Calibri" w:cs="Arial"/>
                <w:sz w:val="16"/>
                <w:szCs w:val="16"/>
                <w:lang w:val="en-GB"/>
              </w:rPr>
              <w:t>not approved</w:t>
            </w: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 with budget as section 3.                                                                                                                       </w:t>
            </w:r>
          </w:p>
        </w:tc>
      </w:tr>
      <w:tr w:rsidR="009729FE" w:rsidRPr="0030721F" w14:paraId="43358EDD" w14:textId="77777777" w:rsidTr="007E163A">
        <w:trPr>
          <w:trHeight w:val="1323"/>
        </w:trPr>
        <w:tc>
          <w:tcPr>
            <w:tcW w:w="6204" w:type="dxa"/>
            <w:tcBorders>
              <w:top w:val="nil"/>
              <w:right w:val="nil"/>
            </w:tcBorders>
            <w:shd w:val="clear" w:color="auto" w:fill="auto"/>
          </w:tcPr>
          <w:p w14:paraId="5B3D3A76" w14:textId="25FE4F28" w:rsidR="009729FE" w:rsidRPr="0030721F" w:rsidRDefault="009729FE" w:rsidP="005E3A7A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Remarks by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Senior Director of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IVeSE</w:t>
            </w:r>
            <w:r w:rsidRPr="0030721F">
              <w:rPr>
                <w:rFonts w:ascii="Calibri" w:hAnsi="Calibri" w:cs="Arial"/>
                <w:sz w:val="16"/>
                <w:szCs w:val="16"/>
                <w:lang w:val="en-GB"/>
              </w:rPr>
              <w:t xml:space="preserve"> :</w:t>
            </w:r>
            <w:proofErr w:type="gramEnd"/>
          </w:p>
          <w:p w14:paraId="0539EDAB" w14:textId="77777777" w:rsidR="009729FE" w:rsidRDefault="009729FE" w:rsidP="005E3A7A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A5F68C7" w14:textId="77777777" w:rsidR="005977CC" w:rsidRDefault="005977CC" w:rsidP="005E3A7A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94361D9" w14:textId="77777777" w:rsidR="005977CC" w:rsidRDefault="005977CC" w:rsidP="005E3A7A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90DAD95" w14:textId="77777777" w:rsidR="005977CC" w:rsidRDefault="005977CC" w:rsidP="005E3A7A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CC8E83F" w14:textId="35F72ABC" w:rsidR="005977CC" w:rsidRDefault="005977CC" w:rsidP="005977C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……………………………..……………………………….          </w:t>
            </w:r>
          </w:p>
          <w:p w14:paraId="37069DEC" w14:textId="77777777" w:rsidR="005977CC" w:rsidRDefault="005977CC" w:rsidP="005977CC">
            <w:pPr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 xml:space="preserve">                 </w:t>
            </w:r>
            <w:r w:rsidRPr="00566FA6">
              <w:rPr>
                <w:rFonts w:ascii="Calibri" w:hAnsi="Calibri" w:cs="Arial"/>
                <w:i/>
                <w:sz w:val="16"/>
                <w:szCs w:val="16"/>
                <w:lang w:val="en-GB"/>
              </w:rPr>
              <w:t>Signature and chop</w:t>
            </w:r>
          </w:p>
          <w:p w14:paraId="56F89576" w14:textId="662F4968" w:rsidR="005977CC" w:rsidRPr="0030721F" w:rsidRDefault="005977CC" w:rsidP="005977CC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2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8AAC7B" w14:textId="7B163019" w:rsidR="009729FE" w:rsidRPr="0030721F" w:rsidRDefault="009729FE" w:rsidP="00566FA6">
            <w:pPr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1C70548" w14:textId="5434B614" w:rsidR="009729FE" w:rsidRPr="0030721F" w:rsidRDefault="009729FE" w:rsidP="00566FA6">
            <w:pPr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19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B32B767" w14:textId="71000DCD" w:rsidR="00DE3FB3" w:rsidRDefault="00DE3FB3" w:rsidP="00ED667F">
            <w:pPr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3E5466C" w14:textId="77777777" w:rsidR="005977CC" w:rsidRDefault="009729FE" w:rsidP="005977CC">
            <w:pPr>
              <w:jc w:val="center"/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……………………………….          </w:t>
            </w:r>
            <w:r>
              <w:rPr>
                <w:rFonts w:ascii="Calibri" w:hAnsi="Calibri" w:cs="Arial"/>
                <w:i/>
                <w:sz w:val="16"/>
                <w:szCs w:val="16"/>
                <w:lang w:val="en-GB"/>
              </w:rPr>
              <w:t>Date</w:t>
            </w:r>
          </w:p>
          <w:p w14:paraId="00AE8BCB" w14:textId="6AF0E824" w:rsidR="005977CC" w:rsidRPr="005977CC" w:rsidRDefault="005977CC" w:rsidP="005977CC">
            <w:pPr>
              <w:jc w:val="center"/>
              <w:rPr>
                <w:rFonts w:ascii="Calibri" w:hAnsi="Calibri" w:cs="Arial"/>
                <w:i/>
                <w:sz w:val="16"/>
                <w:szCs w:val="16"/>
                <w:lang w:val="en-GB"/>
              </w:rPr>
            </w:pPr>
          </w:p>
        </w:tc>
      </w:tr>
    </w:tbl>
    <w:p w14:paraId="78B67CE4" w14:textId="5753A2BB" w:rsidR="000153CC" w:rsidRDefault="000153CC" w:rsidP="0030721F">
      <w:pPr>
        <w:rPr>
          <w:rFonts w:ascii="Calibri" w:hAnsi="Calibri"/>
          <w:b/>
          <w:sz w:val="16"/>
          <w:szCs w:val="16"/>
          <w:lang w:val="en-GB"/>
        </w:rPr>
      </w:pPr>
    </w:p>
    <w:p w14:paraId="3E96B548" w14:textId="43B7975D" w:rsidR="00965531" w:rsidRDefault="00965531" w:rsidP="0030721F">
      <w:pPr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Note:</w:t>
      </w:r>
    </w:p>
    <w:p w14:paraId="753691F7" w14:textId="6AB24DA8" w:rsidR="00965531" w:rsidRPr="0030721F" w:rsidRDefault="00965531" w:rsidP="0030721F">
      <w:pPr>
        <w:rPr>
          <w:rFonts w:ascii="Calibri" w:hAnsi="Calibri"/>
          <w:b/>
          <w:sz w:val="16"/>
          <w:szCs w:val="16"/>
          <w:lang w:val="en-GB"/>
        </w:rPr>
      </w:pPr>
      <w:r w:rsidRPr="00965531">
        <w:rPr>
          <w:rFonts w:ascii="Calibri" w:hAnsi="Calibri"/>
          <w:b/>
          <w:sz w:val="16"/>
          <w:szCs w:val="16"/>
          <w:lang w:val="en-GB"/>
        </w:rPr>
        <w:t xml:space="preserve">At least three quotations from UTM registered suppliers are requested. RM10,000 and above are subject to approval by the DVCRI office. A working paper must be attached </w:t>
      </w:r>
      <w:r>
        <w:rPr>
          <w:rFonts w:ascii="Calibri" w:hAnsi="Calibri"/>
          <w:b/>
          <w:sz w:val="16"/>
          <w:szCs w:val="16"/>
          <w:lang w:val="en-GB"/>
        </w:rPr>
        <w:t>with</w:t>
      </w:r>
      <w:r w:rsidRPr="00965531">
        <w:rPr>
          <w:rFonts w:ascii="Calibri" w:hAnsi="Calibri"/>
          <w:b/>
          <w:sz w:val="16"/>
          <w:szCs w:val="16"/>
          <w:lang w:val="en-GB"/>
        </w:rPr>
        <w:t xml:space="preserve"> this </w:t>
      </w:r>
      <w:r>
        <w:rPr>
          <w:rFonts w:ascii="Calibri" w:hAnsi="Calibri"/>
          <w:b/>
          <w:sz w:val="16"/>
          <w:szCs w:val="16"/>
          <w:lang w:val="en-GB"/>
        </w:rPr>
        <w:t>form</w:t>
      </w:r>
      <w:r w:rsidRPr="00965531">
        <w:rPr>
          <w:rFonts w:ascii="Calibri" w:hAnsi="Calibri"/>
          <w:b/>
          <w:sz w:val="16"/>
          <w:szCs w:val="16"/>
          <w:lang w:val="en-GB"/>
        </w:rPr>
        <w:t>.</w:t>
      </w:r>
    </w:p>
    <w:sectPr w:rsidR="00965531" w:rsidRPr="0030721F" w:rsidSect="00A815E8">
      <w:pgSz w:w="11909" w:h="16834" w:code="9"/>
      <w:pgMar w:top="907" w:right="907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88EE" w14:textId="77777777" w:rsidR="00D9170F" w:rsidRDefault="00D9170F">
      <w:r>
        <w:separator/>
      </w:r>
    </w:p>
  </w:endnote>
  <w:endnote w:type="continuationSeparator" w:id="0">
    <w:p w14:paraId="10DDBD69" w14:textId="77777777" w:rsidR="00D9170F" w:rsidRDefault="00D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9ED3" w14:textId="77777777" w:rsidR="00D9170F" w:rsidRDefault="00D9170F">
      <w:r>
        <w:separator/>
      </w:r>
    </w:p>
  </w:footnote>
  <w:footnote w:type="continuationSeparator" w:id="0">
    <w:p w14:paraId="13AE5658" w14:textId="77777777" w:rsidR="00D9170F" w:rsidRDefault="00D9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6430"/>
    <w:multiLevelType w:val="hybridMultilevel"/>
    <w:tmpl w:val="43B25224"/>
    <w:lvl w:ilvl="0" w:tplc="D21E5BC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3044"/>
    <w:multiLevelType w:val="multilevel"/>
    <w:tmpl w:val="3D1CA6D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A11"/>
    <w:multiLevelType w:val="hybridMultilevel"/>
    <w:tmpl w:val="90B0345A"/>
    <w:lvl w:ilvl="0" w:tplc="3C281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6CA"/>
    <w:multiLevelType w:val="hybridMultilevel"/>
    <w:tmpl w:val="3D1CA6D6"/>
    <w:lvl w:ilvl="0" w:tplc="CE1A61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BDC"/>
    <w:multiLevelType w:val="hybridMultilevel"/>
    <w:tmpl w:val="261446D4"/>
    <w:lvl w:ilvl="0" w:tplc="B7828672">
      <w:start w:val="1"/>
      <w:numFmt w:val="upperLetter"/>
      <w:lvlText w:val="%1."/>
      <w:lvlJc w:val="left"/>
      <w:pPr>
        <w:ind w:left="5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1" w:hanging="360"/>
      </w:pPr>
    </w:lvl>
    <w:lvl w:ilvl="2" w:tplc="0809001B" w:tentative="1">
      <w:start w:val="1"/>
      <w:numFmt w:val="lowerRoman"/>
      <w:lvlText w:val="%3."/>
      <w:lvlJc w:val="right"/>
      <w:pPr>
        <w:ind w:left="1991" w:hanging="180"/>
      </w:pPr>
    </w:lvl>
    <w:lvl w:ilvl="3" w:tplc="0809000F" w:tentative="1">
      <w:start w:val="1"/>
      <w:numFmt w:val="decimal"/>
      <w:lvlText w:val="%4."/>
      <w:lvlJc w:val="left"/>
      <w:pPr>
        <w:ind w:left="2711" w:hanging="360"/>
      </w:pPr>
    </w:lvl>
    <w:lvl w:ilvl="4" w:tplc="08090019" w:tentative="1">
      <w:start w:val="1"/>
      <w:numFmt w:val="lowerLetter"/>
      <w:lvlText w:val="%5."/>
      <w:lvlJc w:val="left"/>
      <w:pPr>
        <w:ind w:left="3431" w:hanging="360"/>
      </w:pPr>
    </w:lvl>
    <w:lvl w:ilvl="5" w:tplc="0809001B" w:tentative="1">
      <w:start w:val="1"/>
      <w:numFmt w:val="lowerRoman"/>
      <w:lvlText w:val="%6."/>
      <w:lvlJc w:val="right"/>
      <w:pPr>
        <w:ind w:left="4151" w:hanging="180"/>
      </w:pPr>
    </w:lvl>
    <w:lvl w:ilvl="6" w:tplc="0809000F" w:tentative="1">
      <w:start w:val="1"/>
      <w:numFmt w:val="decimal"/>
      <w:lvlText w:val="%7."/>
      <w:lvlJc w:val="left"/>
      <w:pPr>
        <w:ind w:left="4871" w:hanging="360"/>
      </w:pPr>
    </w:lvl>
    <w:lvl w:ilvl="7" w:tplc="08090019" w:tentative="1">
      <w:start w:val="1"/>
      <w:numFmt w:val="lowerLetter"/>
      <w:lvlText w:val="%8."/>
      <w:lvlJc w:val="left"/>
      <w:pPr>
        <w:ind w:left="5591" w:hanging="360"/>
      </w:pPr>
    </w:lvl>
    <w:lvl w:ilvl="8" w:tplc="0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24BC66C3"/>
    <w:multiLevelType w:val="hybridMultilevel"/>
    <w:tmpl w:val="126E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2DF"/>
    <w:multiLevelType w:val="hybridMultilevel"/>
    <w:tmpl w:val="23E21FF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E40B1"/>
    <w:multiLevelType w:val="hybridMultilevel"/>
    <w:tmpl w:val="48822A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11CA"/>
    <w:multiLevelType w:val="hybridMultilevel"/>
    <w:tmpl w:val="B0D44DFA"/>
    <w:lvl w:ilvl="0" w:tplc="99F60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6B42"/>
    <w:multiLevelType w:val="multilevel"/>
    <w:tmpl w:val="181AF8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0A4F"/>
    <w:multiLevelType w:val="hybridMultilevel"/>
    <w:tmpl w:val="149E6C92"/>
    <w:lvl w:ilvl="0" w:tplc="FC7AA1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7B33"/>
    <w:multiLevelType w:val="hybridMultilevel"/>
    <w:tmpl w:val="F6084FCE"/>
    <w:lvl w:ilvl="0" w:tplc="701A020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D4AC2"/>
    <w:multiLevelType w:val="hybridMultilevel"/>
    <w:tmpl w:val="0A9C46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D4"/>
    <w:rsid w:val="00001B8D"/>
    <w:rsid w:val="000036B6"/>
    <w:rsid w:val="00006B9D"/>
    <w:rsid w:val="000125A3"/>
    <w:rsid w:val="000153CC"/>
    <w:rsid w:val="00016EA5"/>
    <w:rsid w:val="000201E5"/>
    <w:rsid w:val="000272BE"/>
    <w:rsid w:val="0003187C"/>
    <w:rsid w:val="00035524"/>
    <w:rsid w:val="000359EE"/>
    <w:rsid w:val="000377F5"/>
    <w:rsid w:val="000409D3"/>
    <w:rsid w:val="0004279D"/>
    <w:rsid w:val="00046608"/>
    <w:rsid w:val="00052298"/>
    <w:rsid w:val="00053D73"/>
    <w:rsid w:val="0005402F"/>
    <w:rsid w:val="0006513D"/>
    <w:rsid w:val="0007114A"/>
    <w:rsid w:val="00073466"/>
    <w:rsid w:val="000745ED"/>
    <w:rsid w:val="00074D90"/>
    <w:rsid w:val="00075CBB"/>
    <w:rsid w:val="00080375"/>
    <w:rsid w:val="00085811"/>
    <w:rsid w:val="000858DF"/>
    <w:rsid w:val="000A5B41"/>
    <w:rsid w:val="000B04BB"/>
    <w:rsid w:val="000B11C1"/>
    <w:rsid w:val="000B1F6A"/>
    <w:rsid w:val="000B2E69"/>
    <w:rsid w:val="000B3991"/>
    <w:rsid w:val="000B6241"/>
    <w:rsid w:val="000B634E"/>
    <w:rsid w:val="000C7064"/>
    <w:rsid w:val="000C7185"/>
    <w:rsid w:val="000C74AF"/>
    <w:rsid w:val="000C7E45"/>
    <w:rsid w:val="000D1AB1"/>
    <w:rsid w:val="000D3861"/>
    <w:rsid w:val="000D44CA"/>
    <w:rsid w:val="000E001B"/>
    <w:rsid w:val="000E37B3"/>
    <w:rsid w:val="000F6611"/>
    <w:rsid w:val="00101E40"/>
    <w:rsid w:val="00102A26"/>
    <w:rsid w:val="00104195"/>
    <w:rsid w:val="0010582C"/>
    <w:rsid w:val="0010676D"/>
    <w:rsid w:val="00106FB0"/>
    <w:rsid w:val="00126AB5"/>
    <w:rsid w:val="00131430"/>
    <w:rsid w:val="001378AA"/>
    <w:rsid w:val="00146452"/>
    <w:rsid w:val="001528BE"/>
    <w:rsid w:val="0015328B"/>
    <w:rsid w:val="00154B5B"/>
    <w:rsid w:val="00155B82"/>
    <w:rsid w:val="00167683"/>
    <w:rsid w:val="00172B07"/>
    <w:rsid w:val="00172D04"/>
    <w:rsid w:val="00177060"/>
    <w:rsid w:val="0017748F"/>
    <w:rsid w:val="00177FC0"/>
    <w:rsid w:val="00181B55"/>
    <w:rsid w:val="00181D89"/>
    <w:rsid w:val="00182423"/>
    <w:rsid w:val="00186C13"/>
    <w:rsid w:val="00190ACD"/>
    <w:rsid w:val="00191BCE"/>
    <w:rsid w:val="0019257F"/>
    <w:rsid w:val="00193F86"/>
    <w:rsid w:val="00195C55"/>
    <w:rsid w:val="00196727"/>
    <w:rsid w:val="00197083"/>
    <w:rsid w:val="001A2DFE"/>
    <w:rsid w:val="001A2EC7"/>
    <w:rsid w:val="001A52E3"/>
    <w:rsid w:val="001A610E"/>
    <w:rsid w:val="001A647A"/>
    <w:rsid w:val="001A7EA5"/>
    <w:rsid w:val="001B3162"/>
    <w:rsid w:val="001B4DDB"/>
    <w:rsid w:val="001C0E48"/>
    <w:rsid w:val="001C4E5E"/>
    <w:rsid w:val="001D201D"/>
    <w:rsid w:val="001E092B"/>
    <w:rsid w:val="001F0641"/>
    <w:rsid w:val="001F0F12"/>
    <w:rsid w:val="001F335B"/>
    <w:rsid w:val="0020607C"/>
    <w:rsid w:val="00212FC0"/>
    <w:rsid w:val="00214718"/>
    <w:rsid w:val="002202DA"/>
    <w:rsid w:val="00220ABE"/>
    <w:rsid w:val="00227EF3"/>
    <w:rsid w:val="00235F96"/>
    <w:rsid w:val="00241E86"/>
    <w:rsid w:val="00242619"/>
    <w:rsid w:val="00247244"/>
    <w:rsid w:val="0025013F"/>
    <w:rsid w:val="00253B28"/>
    <w:rsid w:val="00260E28"/>
    <w:rsid w:val="00273F9A"/>
    <w:rsid w:val="00275409"/>
    <w:rsid w:val="002904F9"/>
    <w:rsid w:val="0029310F"/>
    <w:rsid w:val="002937FD"/>
    <w:rsid w:val="002965B4"/>
    <w:rsid w:val="002A7650"/>
    <w:rsid w:val="002B4ABF"/>
    <w:rsid w:val="002C79C1"/>
    <w:rsid w:val="002C7EE7"/>
    <w:rsid w:val="002D1E61"/>
    <w:rsid w:val="002D6156"/>
    <w:rsid w:val="002D6C73"/>
    <w:rsid w:val="002D7571"/>
    <w:rsid w:val="002E150B"/>
    <w:rsid w:val="002E16CD"/>
    <w:rsid w:val="002F2670"/>
    <w:rsid w:val="002F2E3C"/>
    <w:rsid w:val="002F6702"/>
    <w:rsid w:val="00301989"/>
    <w:rsid w:val="00302B4F"/>
    <w:rsid w:val="0030721F"/>
    <w:rsid w:val="003079C7"/>
    <w:rsid w:val="00310921"/>
    <w:rsid w:val="00316219"/>
    <w:rsid w:val="00317868"/>
    <w:rsid w:val="003325F6"/>
    <w:rsid w:val="00342F4C"/>
    <w:rsid w:val="00343077"/>
    <w:rsid w:val="0035028C"/>
    <w:rsid w:val="003503C7"/>
    <w:rsid w:val="003510A0"/>
    <w:rsid w:val="00353EAD"/>
    <w:rsid w:val="00356699"/>
    <w:rsid w:val="00361041"/>
    <w:rsid w:val="00362E87"/>
    <w:rsid w:val="00366F02"/>
    <w:rsid w:val="003671BD"/>
    <w:rsid w:val="00370CD9"/>
    <w:rsid w:val="0038538F"/>
    <w:rsid w:val="003930CF"/>
    <w:rsid w:val="003A47AF"/>
    <w:rsid w:val="003A627F"/>
    <w:rsid w:val="003A7087"/>
    <w:rsid w:val="003B360C"/>
    <w:rsid w:val="003B4F4F"/>
    <w:rsid w:val="003B726F"/>
    <w:rsid w:val="003C282F"/>
    <w:rsid w:val="003C2AE1"/>
    <w:rsid w:val="003D1241"/>
    <w:rsid w:val="003F66F4"/>
    <w:rsid w:val="003F6854"/>
    <w:rsid w:val="003F71E3"/>
    <w:rsid w:val="00400157"/>
    <w:rsid w:val="00403EE2"/>
    <w:rsid w:val="00407851"/>
    <w:rsid w:val="004101D6"/>
    <w:rsid w:val="004128CE"/>
    <w:rsid w:val="00414A21"/>
    <w:rsid w:val="004227D1"/>
    <w:rsid w:val="004301F8"/>
    <w:rsid w:val="004354ED"/>
    <w:rsid w:val="004359B2"/>
    <w:rsid w:val="004371D7"/>
    <w:rsid w:val="00441569"/>
    <w:rsid w:val="00443915"/>
    <w:rsid w:val="00464620"/>
    <w:rsid w:val="00465315"/>
    <w:rsid w:val="00465C93"/>
    <w:rsid w:val="00472865"/>
    <w:rsid w:val="0047366D"/>
    <w:rsid w:val="0047467B"/>
    <w:rsid w:val="00474CBF"/>
    <w:rsid w:val="0047569B"/>
    <w:rsid w:val="00476159"/>
    <w:rsid w:val="00484EF4"/>
    <w:rsid w:val="00490F57"/>
    <w:rsid w:val="0049157F"/>
    <w:rsid w:val="00493C05"/>
    <w:rsid w:val="00496D0C"/>
    <w:rsid w:val="004A1BB7"/>
    <w:rsid w:val="004B27EB"/>
    <w:rsid w:val="004B6899"/>
    <w:rsid w:val="004C13F7"/>
    <w:rsid w:val="004C5CAE"/>
    <w:rsid w:val="004C6563"/>
    <w:rsid w:val="004D2825"/>
    <w:rsid w:val="004D45E8"/>
    <w:rsid w:val="004D75D9"/>
    <w:rsid w:val="004E1BB6"/>
    <w:rsid w:val="004F060B"/>
    <w:rsid w:val="004F1B76"/>
    <w:rsid w:val="004F2AC2"/>
    <w:rsid w:val="004F5DD1"/>
    <w:rsid w:val="004F6D01"/>
    <w:rsid w:val="00501DEF"/>
    <w:rsid w:val="00507091"/>
    <w:rsid w:val="00521904"/>
    <w:rsid w:val="00531771"/>
    <w:rsid w:val="005338A0"/>
    <w:rsid w:val="00536388"/>
    <w:rsid w:val="00537627"/>
    <w:rsid w:val="00541938"/>
    <w:rsid w:val="005574B6"/>
    <w:rsid w:val="005651F9"/>
    <w:rsid w:val="00565DDE"/>
    <w:rsid w:val="00566FA6"/>
    <w:rsid w:val="00567B4A"/>
    <w:rsid w:val="00574994"/>
    <w:rsid w:val="005779BE"/>
    <w:rsid w:val="00587140"/>
    <w:rsid w:val="00595B41"/>
    <w:rsid w:val="005977CC"/>
    <w:rsid w:val="005A2455"/>
    <w:rsid w:val="005A3BD4"/>
    <w:rsid w:val="005A6011"/>
    <w:rsid w:val="005B035A"/>
    <w:rsid w:val="005C1148"/>
    <w:rsid w:val="005C29EF"/>
    <w:rsid w:val="005C46E6"/>
    <w:rsid w:val="005D1C95"/>
    <w:rsid w:val="005D20DD"/>
    <w:rsid w:val="005D2906"/>
    <w:rsid w:val="005D5E96"/>
    <w:rsid w:val="005D6ADA"/>
    <w:rsid w:val="005E0FBD"/>
    <w:rsid w:val="005E26C5"/>
    <w:rsid w:val="005E3A7A"/>
    <w:rsid w:val="005F58FB"/>
    <w:rsid w:val="006040AD"/>
    <w:rsid w:val="00612108"/>
    <w:rsid w:val="00617A90"/>
    <w:rsid w:val="00623CBC"/>
    <w:rsid w:val="00626467"/>
    <w:rsid w:val="00630C73"/>
    <w:rsid w:val="006323CB"/>
    <w:rsid w:val="0063377E"/>
    <w:rsid w:val="00636052"/>
    <w:rsid w:val="00637A25"/>
    <w:rsid w:val="00645EDC"/>
    <w:rsid w:val="00657B67"/>
    <w:rsid w:val="00670466"/>
    <w:rsid w:val="006759F8"/>
    <w:rsid w:val="006808CB"/>
    <w:rsid w:val="00683073"/>
    <w:rsid w:val="00685B4E"/>
    <w:rsid w:val="00691636"/>
    <w:rsid w:val="006A0BF1"/>
    <w:rsid w:val="006A1FD7"/>
    <w:rsid w:val="006A4011"/>
    <w:rsid w:val="006A4CA7"/>
    <w:rsid w:val="006B1E53"/>
    <w:rsid w:val="006C538C"/>
    <w:rsid w:val="006C5FD2"/>
    <w:rsid w:val="006D2704"/>
    <w:rsid w:val="006D3CA7"/>
    <w:rsid w:val="006D3D86"/>
    <w:rsid w:val="006D3EF6"/>
    <w:rsid w:val="006D5562"/>
    <w:rsid w:val="006E28D5"/>
    <w:rsid w:val="006E41CE"/>
    <w:rsid w:val="006E6E4E"/>
    <w:rsid w:val="006F2932"/>
    <w:rsid w:val="006F50A3"/>
    <w:rsid w:val="006F52CA"/>
    <w:rsid w:val="006F7B2A"/>
    <w:rsid w:val="00701315"/>
    <w:rsid w:val="00711013"/>
    <w:rsid w:val="00711F99"/>
    <w:rsid w:val="00714447"/>
    <w:rsid w:val="00715B2A"/>
    <w:rsid w:val="00716D29"/>
    <w:rsid w:val="007230F4"/>
    <w:rsid w:val="00732553"/>
    <w:rsid w:val="00734E6E"/>
    <w:rsid w:val="00735466"/>
    <w:rsid w:val="0074322F"/>
    <w:rsid w:val="00754425"/>
    <w:rsid w:val="00762530"/>
    <w:rsid w:val="0078446E"/>
    <w:rsid w:val="00787832"/>
    <w:rsid w:val="00794EF0"/>
    <w:rsid w:val="007A3115"/>
    <w:rsid w:val="007A48C8"/>
    <w:rsid w:val="007B0BA3"/>
    <w:rsid w:val="007C0577"/>
    <w:rsid w:val="007C671D"/>
    <w:rsid w:val="007D0852"/>
    <w:rsid w:val="007D1BFE"/>
    <w:rsid w:val="007D1F02"/>
    <w:rsid w:val="007D4235"/>
    <w:rsid w:val="007E163A"/>
    <w:rsid w:val="007E233A"/>
    <w:rsid w:val="007E517A"/>
    <w:rsid w:val="007F5C44"/>
    <w:rsid w:val="00802C67"/>
    <w:rsid w:val="00804F6B"/>
    <w:rsid w:val="00811E91"/>
    <w:rsid w:val="00812671"/>
    <w:rsid w:val="0081694A"/>
    <w:rsid w:val="0082345B"/>
    <w:rsid w:val="008245A5"/>
    <w:rsid w:val="00825F46"/>
    <w:rsid w:val="008351AF"/>
    <w:rsid w:val="00837D01"/>
    <w:rsid w:val="00843AE6"/>
    <w:rsid w:val="00854F40"/>
    <w:rsid w:val="008557EF"/>
    <w:rsid w:val="0086110D"/>
    <w:rsid w:val="00873042"/>
    <w:rsid w:val="008803DE"/>
    <w:rsid w:val="00880BD4"/>
    <w:rsid w:val="00881BA2"/>
    <w:rsid w:val="008830F8"/>
    <w:rsid w:val="00885CDE"/>
    <w:rsid w:val="008875DE"/>
    <w:rsid w:val="00887C3C"/>
    <w:rsid w:val="008A3D0F"/>
    <w:rsid w:val="008A421B"/>
    <w:rsid w:val="008B0DD9"/>
    <w:rsid w:val="008B108F"/>
    <w:rsid w:val="008C078E"/>
    <w:rsid w:val="008C0904"/>
    <w:rsid w:val="008C10D8"/>
    <w:rsid w:val="008C34E7"/>
    <w:rsid w:val="008D0506"/>
    <w:rsid w:val="008D3055"/>
    <w:rsid w:val="008D5771"/>
    <w:rsid w:val="008E1E8F"/>
    <w:rsid w:val="008E60A9"/>
    <w:rsid w:val="008F1706"/>
    <w:rsid w:val="00904ABE"/>
    <w:rsid w:val="00904D5B"/>
    <w:rsid w:val="00906548"/>
    <w:rsid w:val="00910BCE"/>
    <w:rsid w:val="00910D20"/>
    <w:rsid w:val="00913FFA"/>
    <w:rsid w:val="009144C7"/>
    <w:rsid w:val="00920022"/>
    <w:rsid w:val="00922BC3"/>
    <w:rsid w:val="00923B6A"/>
    <w:rsid w:val="0093157B"/>
    <w:rsid w:val="00943D6F"/>
    <w:rsid w:val="009452DF"/>
    <w:rsid w:val="0094641D"/>
    <w:rsid w:val="00947E7E"/>
    <w:rsid w:val="00947FE3"/>
    <w:rsid w:val="00965531"/>
    <w:rsid w:val="009677BE"/>
    <w:rsid w:val="00967E4B"/>
    <w:rsid w:val="009729FE"/>
    <w:rsid w:val="00973FAB"/>
    <w:rsid w:val="00973FC5"/>
    <w:rsid w:val="00977798"/>
    <w:rsid w:val="0098472C"/>
    <w:rsid w:val="00985E16"/>
    <w:rsid w:val="00990CBB"/>
    <w:rsid w:val="00991247"/>
    <w:rsid w:val="009A0906"/>
    <w:rsid w:val="009A0B2A"/>
    <w:rsid w:val="009A5D69"/>
    <w:rsid w:val="009B18D0"/>
    <w:rsid w:val="009B1D7A"/>
    <w:rsid w:val="009B525A"/>
    <w:rsid w:val="009C2EDC"/>
    <w:rsid w:val="009D12B9"/>
    <w:rsid w:val="009D4621"/>
    <w:rsid w:val="009E193C"/>
    <w:rsid w:val="009E3671"/>
    <w:rsid w:val="009E4AF0"/>
    <w:rsid w:val="009E7421"/>
    <w:rsid w:val="009E76E9"/>
    <w:rsid w:val="009E7EA5"/>
    <w:rsid w:val="009F0594"/>
    <w:rsid w:val="00A02D21"/>
    <w:rsid w:val="00A03AF8"/>
    <w:rsid w:val="00A10E8D"/>
    <w:rsid w:val="00A23F7D"/>
    <w:rsid w:val="00A25096"/>
    <w:rsid w:val="00A269B3"/>
    <w:rsid w:val="00A27088"/>
    <w:rsid w:val="00A30693"/>
    <w:rsid w:val="00A324A7"/>
    <w:rsid w:val="00A32F60"/>
    <w:rsid w:val="00A33BC9"/>
    <w:rsid w:val="00A3651C"/>
    <w:rsid w:val="00A3703D"/>
    <w:rsid w:val="00A404E2"/>
    <w:rsid w:val="00A4264B"/>
    <w:rsid w:val="00A44676"/>
    <w:rsid w:val="00A548A4"/>
    <w:rsid w:val="00A57EA4"/>
    <w:rsid w:val="00A60C56"/>
    <w:rsid w:val="00A72B90"/>
    <w:rsid w:val="00A800EF"/>
    <w:rsid w:val="00A803DC"/>
    <w:rsid w:val="00A80EBE"/>
    <w:rsid w:val="00A815E8"/>
    <w:rsid w:val="00A81745"/>
    <w:rsid w:val="00A864FA"/>
    <w:rsid w:val="00A91BCA"/>
    <w:rsid w:val="00A95EF0"/>
    <w:rsid w:val="00AC62DE"/>
    <w:rsid w:val="00AD0FAA"/>
    <w:rsid w:val="00AD2ACF"/>
    <w:rsid w:val="00AD738B"/>
    <w:rsid w:val="00AD74BF"/>
    <w:rsid w:val="00AD7F3D"/>
    <w:rsid w:val="00AF29DC"/>
    <w:rsid w:val="00AF457F"/>
    <w:rsid w:val="00AF5E25"/>
    <w:rsid w:val="00B00E1B"/>
    <w:rsid w:val="00B01E2A"/>
    <w:rsid w:val="00B105FB"/>
    <w:rsid w:val="00B106DF"/>
    <w:rsid w:val="00B13CFF"/>
    <w:rsid w:val="00B172E6"/>
    <w:rsid w:val="00B178E6"/>
    <w:rsid w:val="00B210FB"/>
    <w:rsid w:val="00B24173"/>
    <w:rsid w:val="00B264F0"/>
    <w:rsid w:val="00B41541"/>
    <w:rsid w:val="00B41C6B"/>
    <w:rsid w:val="00B50A4B"/>
    <w:rsid w:val="00B5694C"/>
    <w:rsid w:val="00B57A18"/>
    <w:rsid w:val="00B860FC"/>
    <w:rsid w:val="00B91B78"/>
    <w:rsid w:val="00B974F2"/>
    <w:rsid w:val="00BB2DF5"/>
    <w:rsid w:val="00BB2F22"/>
    <w:rsid w:val="00BC17D1"/>
    <w:rsid w:val="00BC3638"/>
    <w:rsid w:val="00BC63DB"/>
    <w:rsid w:val="00BD2367"/>
    <w:rsid w:val="00BD38B7"/>
    <w:rsid w:val="00BD4CF4"/>
    <w:rsid w:val="00BD5B2A"/>
    <w:rsid w:val="00BE060C"/>
    <w:rsid w:val="00BE16CA"/>
    <w:rsid w:val="00BE1B44"/>
    <w:rsid w:val="00BE38A8"/>
    <w:rsid w:val="00BE5089"/>
    <w:rsid w:val="00BE6B60"/>
    <w:rsid w:val="00BF2EAC"/>
    <w:rsid w:val="00BF444C"/>
    <w:rsid w:val="00BF5601"/>
    <w:rsid w:val="00BF7101"/>
    <w:rsid w:val="00C131B7"/>
    <w:rsid w:val="00C17DA0"/>
    <w:rsid w:val="00C2071A"/>
    <w:rsid w:val="00C22532"/>
    <w:rsid w:val="00C254A8"/>
    <w:rsid w:val="00C36B76"/>
    <w:rsid w:val="00C41C12"/>
    <w:rsid w:val="00C44993"/>
    <w:rsid w:val="00C51564"/>
    <w:rsid w:val="00C51572"/>
    <w:rsid w:val="00C640A8"/>
    <w:rsid w:val="00C66A77"/>
    <w:rsid w:val="00C6783C"/>
    <w:rsid w:val="00C83D81"/>
    <w:rsid w:val="00C857C3"/>
    <w:rsid w:val="00C92F18"/>
    <w:rsid w:val="00C95FDF"/>
    <w:rsid w:val="00CA66AC"/>
    <w:rsid w:val="00CB401D"/>
    <w:rsid w:val="00CC7C1D"/>
    <w:rsid w:val="00CE16F4"/>
    <w:rsid w:val="00CE7D7B"/>
    <w:rsid w:val="00CF106D"/>
    <w:rsid w:val="00CF5DED"/>
    <w:rsid w:val="00CF698F"/>
    <w:rsid w:val="00D057CF"/>
    <w:rsid w:val="00D070CC"/>
    <w:rsid w:val="00D10E32"/>
    <w:rsid w:val="00D1119D"/>
    <w:rsid w:val="00D11B5D"/>
    <w:rsid w:val="00D1435C"/>
    <w:rsid w:val="00D147DA"/>
    <w:rsid w:val="00D24F94"/>
    <w:rsid w:val="00D27619"/>
    <w:rsid w:val="00D30234"/>
    <w:rsid w:val="00D33368"/>
    <w:rsid w:val="00D4365B"/>
    <w:rsid w:val="00D43878"/>
    <w:rsid w:val="00D44AA3"/>
    <w:rsid w:val="00D46A26"/>
    <w:rsid w:val="00D5199F"/>
    <w:rsid w:val="00D531F2"/>
    <w:rsid w:val="00D57D73"/>
    <w:rsid w:val="00D62178"/>
    <w:rsid w:val="00D6701A"/>
    <w:rsid w:val="00D732C6"/>
    <w:rsid w:val="00D814F0"/>
    <w:rsid w:val="00D90591"/>
    <w:rsid w:val="00D910D6"/>
    <w:rsid w:val="00D9170F"/>
    <w:rsid w:val="00D92BDC"/>
    <w:rsid w:val="00DA132D"/>
    <w:rsid w:val="00DD0C83"/>
    <w:rsid w:val="00DD18B8"/>
    <w:rsid w:val="00DD48E4"/>
    <w:rsid w:val="00DD4972"/>
    <w:rsid w:val="00DE218C"/>
    <w:rsid w:val="00DE3FB3"/>
    <w:rsid w:val="00DF3C66"/>
    <w:rsid w:val="00DF4227"/>
    <w:rsid w:val="00DF5042"/>
    <w:rsid w:val="00DF5710"/>
    <w:rsid w:val="00DF7AE3"/>
    <w:rsid w:val="00E033D3"/>
    <w:rsid w:val="00E07978"/>
    <w:rsid w:val="00E108BC"/>
    <w:rsid w:val="00E149BB"/>
    <w:rsid w:val="00E2738B"/>
    <w:rsid w:val="00E30361"/>
    <w:rsid w:val="00E33A19"/>
    <w:rsid w:val="00E3501A"/>
    <w:rsid w:val="00E36BFA"/>
    <w:rsid w:val="00E44483"/>
    <w:rsid w:val="00E47CE5"/>
    <w:rsid w:val="00E544F5"/>
    <w:rsid w:val="00E5777F"/>
    <w:rsid w:val="00E77762"/>
    <w:rsid w:val="00E82292"/>
    <w:rsid w:val="00E83583"/>
    <w:rsid w:val="00E85A43"/>
    <w:rsid w:val="00E87C2B"/>
    <w:rsid w:val="00E93EEF"/>
    <w:rsid w:val="00EA00F3"/>
    <w:rsid w:val="00EA184F"/>
    <w:rsid w:val="00EA4E32"/>
    <w:rsid w:val="00EA7B1B"/>
    <w:rsid w:val="00EB208A"/>
    <w:rsid w:val="00EB22A7"/>
    <w:rsid w:val="00EB454F"/>
    <w:rsid w:val="00EB49EA"/>
    <w:rsid w:val="00EC3A7C"/>
    <w:rsid w:val="00ED1FBB"/>
    <w:rsid w:val="00ED2A38"/>
    <w:rsid w:val="00ED3DF0"/>
    <w:rsid w:val="00ED5B2D"/>
    <w:rsid w:val="00ED667F"/>
    <w:rsid w:val="00EE0C9E"/>
    <w:rsid w:val="00EE600B"/>
    <w:rsid w:val="00EE635F"/>
    <w:rsid w:val="00EE73CB"/>
    <w:rsid w:val="00EF4197"/>
    <w:rsid w:val="00F01082"/>
    <w:rsid w:val="00F01666"/>
    <w:rsid w:val="00F06BBF"/>
    <w:rsid w:val="00F12A60"/>
    <w:rsid w:val="00F1415B"/>
    <w:rsid w:val="00F14E5A"/>
    <w:rsid w:val="00F17629"/>
    <w:rsid w:val="00F17BC0"/>
    <w:rsid w:val="00F3241D"/>
    <w:rsid w:val="00F457AA"/>
    <w:rsid w:val="00F60357"/>
    <w:rsid w:val="00F612CD"/>
    <w:rsid w:val="00F629E8"/>
    <w:rsid w:val="00F63ADA"/>
    <w:rsid w:val="00F67C97"/>
    <w:rsid w:val="00F72815"/>
    <w:rsid w:val="00F82188"/>
    <w:rsid w:val="00F8737A"/>
    <w:rsid w:val="00F906D3"/>
    <w:rsid w:val="00F94BB6"/>
    <w:rsid w:val="00F95C5F"/>
    <w:rsid w:val="00F96FCA"/>
    <w:rsid w:val="00F97362"/>
    <w:rsid w:val="00F97822"/>
    <w:rsid w:val="00FA30E0"/>
    <w:rsid w:val="00FA65E8"/>
    <w:rsid w:val="00FC33B7"/>
    <w:rsid w:val="00FC62D4"/>
    <w:rsid w:val="00FC71F3"/>
    <w:rsid w:val="00FD173F"/>
    <w:rsid w:val="00FD25D2"/>
    <w:rsid w:val="00FD6FE7"/>
    <w:rsid w:val="00FE0494"/>
    <w:rsid w:val="00FE0E28"/>
    <w:rsid w:val="00FF2B23"/>
    <w:rsid w:val="00FF2FD7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025E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B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2A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3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4264B"/>
  </w:style>
  <w:style w:type="paragraph" w:styleId="BalloonText">
    <w:name w:val="Balloon Text"/>
    <w:basedOn w:val="Normal"/>
    <w:semiHidden/>
    <w:rsid w:val="00EA7B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02A2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02A2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102A26"/>
    <w:rPr>
      <w:i/>
      <w:iCs/>
    </w:rPr>
  </w:style>
  <w:style w:type="character" w:styleId="Hyperlink">
    <w:name w:val="Hyperlink"/>
    <w:basedOn w:val="DefaultParagraphFont"/>
    <w:rsid w:val="00015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F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C97"/>
    <w:rPr>
      <w:color w:val="808080"/>
    </w:rPr>
  </w:style>
  <w:style w:type="character" w:customStyle="1" w:styleId="Style1">
    <w:name w:val="Style1"/>
    <w:basedOn w:val="DefaultParagraphFont"/>
    <w:uiPriority w:val="1"/>
    <w:rsid w:val="00DE3FB3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D018E637F5B64CB15646EDF24A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99C7-4B2C-BA47-8315-D35898BCBB57}"/>
      </w:docPartPr>
      <w:docPartBody>
        <w:p w:rsidR="00000000" w:rsidRDefault="0087582E" w:rsidP="0087582E">
          <w:pPr>
            <w:pStyle w:val="86D018E637F5B64CB15646EDF24A81EC"/>
          </w:pPr>
          <w:r w:rsidRPr="009B525A">
            <w:rPr>
              <w:rStyle w:val="PlaceholderText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3C"/>
    <w:rsid w:val="00055D1A"/>
    <w:rsid w:val="003332BE"/>
    <w:rsid w:val="00515818"/>
    <w:rsid w:val="005B103C"/>
    <w:rsid w:val="00602D81"/>
    <w:rsid w:val="007021B9"/>
    <w:rsid w:val="00772877"/>
    <w:rsid w:val="0087582E"/>
    <w:rsid w:val="0093347E"/>
    <w:rsid w:val="00A46565"/>
    <w:rsid w:val="00A573E4"/>
    <w:rsid w:val="00AF6886"/>
    <w:rsid w:val="00B369C0"/>
    <w:rsid w:val="00B724A0"/>
    <w:rsid w:val="00C5314C"/>
    <w:rsid w:val="00CA0FAD"/>
    <w:rsid w:val="00CA56D5"/>
    <w:rsid w:val="00D45C82"/>
    <w:rsid w:val="00E426F4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82E"/>
    <w:rPr>
      <w:color w:val="808080"/>
    </w:rPr>
  </w:style>
  <w:style w:type="paragraph" w:customStyle="1" w:styleId="FFE6448B2807437BBF19E9D5D78B5ED07">
    <w:name w:val="FFE6448B2807437BBF19E9D5D78B5ED07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C835A7499445D5AB8890D558DC9B8B9">
    <w:name w:val="10C835A7499445D5AB8890D558DC9B8B9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7FF9D4D324F8195B47FB26D412C429">
    <w:name w:val="8737FF9D4D324F8195B47FB26D412C429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839D13AE164EEAB7070C0882DBEBAB9">
    <w:name w:val="65839D13AE164EEAB7070C0882DBEBAB9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EFC1E3932441B789114BDB69E377E59">
    <w:name w:val="65EFC1E3932441B789114BDB69E377E59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20743E736490FA0896BE3F61E7B2E9">
    <w:name w:val="95E20743E736490FA0896BE3F61E7B2E9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5A9CCC19DB44688ABA2E6F0B56D5B14">
    <w:name w:val="935A9CCC19DB44688ABA2E6F0B56D5B14"/>
    <w:rsid w:val="00CA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1E4C0B3C3F844DB31956F560679A89">
    <w:name w:val="781E4C0B3C3F844DB31956F560679A89"/>
    <w:rsid w:val="0087582E"/>
    <w:pPr>
      <w:spacing w:after="0" w:line="240" w:lineRule="auto"/>
    </w:pPr>
    <w:rPr>
      <w:sz w:val="24"/>
      <w:szCs w:val="24"/>
      <w:lang w:eastAsia="en-GB"/>
    </w:rPr>
  </w:style>
  <w:style w:type="paragraph" w:customStyle="1" w:styleId="6C287F682693C5449C76533F2635B09B">
    <w:name w:val="6C287F682693C5449C76533F2635B09B"/>
    <w:rsid w:val="0087582E"/>
    <w:pPr>
      <w:spacing w:after="0" w:line="240" w:lineRule="auto"/>
    </w:pPr>
    <w:rPr>
      <w:sz w:val="24"/>
      <w:szCs w:val="24"/>
      <w:lang w:eastAsia="en-GB"/>
    </w:rPr>
  </w:style>
  <w:style w:type="paragraph" w:customStyle="1" w:styleId="B393334C330E4D40BE98E1E52D28CCCD">
    <w:name w:val="B393334C330E4D40BE98E1E52D28CCCD"/>
    <w:rsid w:val="0087582E"/>
    <w:pPr>
      <w:spacing w:after="0" w:line="240" w:lineRule="auto"/>
    </w:pPr>
    <w:rPr>
      <w:sz w:val="24"/>
      <w:szCs w:val="24"/>
      <w:lang w:eastAsia="en-GB"/>
    </w:rPr>
  </w:style>
  <w:style w:type="paragraph" w:customStyle="1" w:styleId="86D018E637F5B64CB15646EDF24A81EC">
    <w:name w:val="86D018E637F5B64CB15646EDF24A81EC"/>
    <w:rsid w:val="0087582E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AA8F-D79C-4BD7-9D02-583CF6F9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RMC</Company>
  <LinksUpToDate>false</LinksUpToDate>
  <CharactersWithSpaces>3105</CharactersWithSpaces>
  <SharedDoc>false</SharedDoc>
  <HLinks>
    <vt:vector size="12" baseType="variant"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mailto:sklee@utm.my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mailto:bakar@fke.utm.my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Mazlan</dc:creator>
  <cp:lastModifiedBy>Mazlan</cp:lastModifiedBy>
  <cp:revision>5</cp:revision>
  <cp:lastPrinted>2019-07-28T08:47:00Z</cp:lastPrinted>
  <dcterms:created xsi:type="dcterms:W3CDTF">2021-07-21T17:10:00Z</dcterms:created>
  <dcterms:modified xsi:type="dcterms:W3CDTF">2021-09-01T09:01:00Z</dcterms:modified>
</cp:coreProperties>
</file>